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714" w14:textId="0F46C4CC" w:rsidR="00DA073E" w:rsidRPr="00E84D07" w:rsidRDefault="00E84D07">
      <w:pPr>
        <w:rPr>
          <w:b/>
          <w:bCs/>
          <w:sz w:val="36"/>
          <w:szCs w:val="36"/>
        </w:rPr>
      </w:pPr>
      <w:r w:rsidRPr="00EF4035">
        <w:rPr>
          <w:b/>
          <w:bCs/>
          <w:sz w:val="36"/>
          <w:szCs w:val="36"/>
        </w:rPr>
        <w:t xml:space="preserve">       </w:t>
      </w:r>
      <w:r w:rsidR="00EF4035" w:rsidRPr="00EF4035">
        <w:rPr>
          <w:b/>
          <w:bCs/>
          <w:sz w:val="36"/>
          <w:szCs w:val="36"/>
        </w:rPr>
        <w:t xml:space="preserve">  </w:t>
      </w:r>
      <w:r w:rsidR="00EF4035">
        <w:rPr>
          <w:b/>
          <w:bCs/>
          <w:sz w:val="36"/>
          <w:szCs w:val="36"/>
        </w:rPr>
        <w:t xml:space="preserve">           </w:t>
      </w:r>
      <w:r w:rsidR="00EF4035" w:rsidRPr="00EF4035">
        <w:rPr>
          <w:b/>
          <w:bCs/>
          <w:sz w:val="36"/>
          <w:szCs w:val="36"/>
        </w:rPr>
        <w:t>Karel Plíhal</w:t>
      </w:r>
      <w:r w:rsidRPr="00EF4035">
        <w:rPr>
          <w:b/>
          <w:bCs/>
          <w:sz w:val="36"/>
          <w:szCs w:val="36"/>
        </w:rPr>
        <w:t xml:space="preserve"> </w:t>
      </w:r>
      <w:r w:rsidR="00A1578B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r w:rsidR="00DA073E" w:rsidRPr="00E84D07">
        <w:rPr>
          <w:b/>
          <w:bCs/>
          <w:sz w:val="36"/>
          <w:szCs w:val="36"/>
        </w:rPr>
        <w:t>Repert</w:t>
      </w:r>
      <w:proofErr w:type="spellEnd"/>
      <w:r w:rsidR="00A1578B">
        <w:rPr>
          <w:b/>
          <w:bCs/>
          <w:sz w:val="36"/>
          <w:szCs w:val="36"/>
        </w:rPr>
        <w:t>.</w:t>
      </w:r>
      <w:r w:rsidR="00DA073E" w:rsidRPr="00E84D07">
        <w:rPr>
          <w:b/>
          <w:bCs/>
          <w:sz w:val="36"/>
          <w:szCs w:val="36"/>
        </w:rPr>
        <w:t xml:space="preserve"> list</w:t>
      </w:r>
      <w:r w:rsidRPr="00E84D07">
        <w:rPr>
          <w:b/>
          <w:bCs/>
          <w:sz w:val="36"/>
          <w:szCs w:val="36"/>
        </w:rPr>
        <w:t xml:space="preserve"> 2021</w:t>
      </w:r>
    </w:p>
    <w:p w14:paraId="2E722A64" w14:textId="31B28810" w:rsidR="00DA073E" w:rsidRDefault="00DA073E">
      <w:pPr>
        <w:rPr>
          <w:b/>
          <w:bCs/>
          <w:sz w:val="32"/>
          <w:szCs w:val="32"/>
        </w:rPr>
      </w:pPr>
    </w:p>
    <w:p w14:paraId="291A94D9" w14:textId="7BCD03CC" w:rsidR="00DA073E" w:rsidRDefault="00DA073E">
      <w:pPr>
        <w:rPr>
          <w:b/>
          <w:bCs/>
          <w:sz w:val="32"/>
          <w:szCs w:val="32"/>
        </w:rPr>
      </w:pPr>
    </w:p>
    <w:p w14:paraId="593DF52A" w14:textId="3D933427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Kde jsou</w:t>
      </w:r>
    </w:p>
    <w:p w14:paraId="6A3D97B5" w14:textId="068F7B2F" w:rsidR="00DA073E" w:rsidRDefault="00DA073E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 w:rsidR="00E84D07">
        <w:rPr>
          <w:sz w:val="28"/>
          <w:szCs w:val="28"/>
        </w:rPr>
        <w:t>Každé ráno</w:t>
      </w:r>
    </w:p>
    <w:p w14:paraId="574E1E60" w14:textId="3669296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Levitační</w:t>
      </w:r>
    </w:p>
    <w:p w14:paraId="3F44042C" w14:textId="7A4E191F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Burani z Anglie</w:t>
      </w:r>
    </w:p>
    <w:p w14:paraId="3736A753" w14:textId="634855F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Tři andělé</w:t>
      </w:r>
    </w:p>
    <w:p w14:paraId="028977B9" w14:textId="0D31146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Sedí topič u piana</w:t>
      </w:r>
    </w:p>
    <w:p w14:paraId="526D4DE5" w14:textId="202E458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Temná skrytá hmota</w:t>
      </w:r>
    </w:p>
    <w:p w14:paraId="48EB364E" w14:textId="1D85A38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Dopis</w:t>
      </w:r>
    </w:p>
    <w:p w14:paraId="78A9A4A0" w14:textId="7025041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Slon</w:t>
      </w:r>
    </w:p>
    <w:p w14:paraId="2E02F5A6" w14:textId="34555DA4" w:rsidR="00EF4035" w:rsidRDefault="00EF4035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Nosorožec</w:t>
      </w:r>
    </w:p>
    <w:p w14:paraId="224CD60B" w14:textId="016248C9" w:rsidR="00EF4035" w:rsidRDefault="00E84D07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Vstávej, holka</w:t>
      </w:r>
    </w:p>
    <w:p w14:paraId="73FE7D5B" w14:textId="3280080F" w:rsidR="00E84D07" w:rsidRPr="00EF4035" w:rsidRDefault="00EF4035" w:rsidP="00EF4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D07" w:rsidRPr="00EF4035">
        <w:rPr>
          <w:sz w:val="28"/>
          <w:szCs w:val="28"/>
        </w:rPr>
        <w:t>Na kolech</w:t>
      </w:r>
    </w:p>
    <w:p w14:paraId="4F4D0486" w14:textId="52B6AA1C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O mracích a tak</w:t>
      </w:r>
    </w:p>
    <w:p w14:paraId="4C1DFA73" w14:textId="1ADD1BC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Notýsek</w:t>
      </w:r>
    </w:p>
    <w:p w14:paraId="33F73EF7" w14:textId="64821809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Plavala vosa v kofole</w:t>
      </w:r>
    </w:p>
    <w:p w14:paraId="758FB1AF" w14:textId="6AC4CA87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Napadl sníh</w:t>
      </w:r>
    </w:p>
    <w:p w14:paraId="57C01D68" w14:textId="3764591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Námořnická</w:t>
      </w:r>
    </w:p>
    <w:p w14:paraId="64864A79" w14:textId="4C3E5AA2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Můj přítel Yetti</w:t>
      </w:r>
    </w:p>
    <w:p w14:paraId="39093507" w14:textId="26B83A84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Jehla a nit</w:t>
      </w:r>
    </w:p>
    <w:p w14:paraId="44027D0C" w14:textId="30D82311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Lázeňská</w:t>
      </w:r>
    </w:p>
    <w:p w14:paraId="6874081D" w14:textId="40C9FA55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Podzimní</w:t>
      </w:r>
    </w:p>
    <w:p w14:paraId="153EC528" w14:textId="42B9A2B0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Tichá je voda</w:t>
      </w:r>
    </w:p>
    <w:p w14:paraId="0C3BFB07" w14:textId="1837D69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Morseovka</w:t>
      </w:r>
    </w:p>
    <w:p w14:paraId="7AB26EB5" w14:textId="3700E43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Jednou prý</w:t>
      </w:r>
    </w:p>
    <w:p w14:paraId="7EB91DAE" w14:textId="2929E2A8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Nezestárlas</w:t>
      </w:r>
    </w:p>
    <w:p w14:paraId="6152FEE7" w14:textId="77686AA6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Nagasaki Hirošima</w:t>
      </w:r>
    </w:p>
    <w:p w14:paraId="283D5C53" w14:textId="02044223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Ve skříni</w:t>
      </w:r>
    </w:p>
    <w:p w14:paraId="479F1D63" w14:textId="5FDB715D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Ráda se miluje</w:t>
      </w:r>
    </w:p>
    <w:p w14:paraId="71022910" w14:textId="56AE92AB" w:rsidR="00E84D07" w:rsidRDefault="00E84D07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035">
        <w:rPr>
          <w:sz w:val="28"/>
          <w:szCs w:val="28"/>
        </w:rPr>
        <w:t xml:space="preserve">  </w:t>
      </w:r>
      <w:r>
        <w:rPr>
          <w:sz w:val="28"/>
          <w:szCs w:val="28"/>
        </w:rPr>
        <w:t>V</w:t>
      </w:r>
      <w:r w:rsidR="007C1E36">
        <w:rPr>
          <w:sz w:val="28"/>
          <w:szCs w:val="28"/>
        </w:rPr>
        <w:t> </w:t>
      </w:r>
      <w:r>
        <w:rPr>
          <w:sz w:val="28"/>
          <w:szCs w:val="28"/>
        </w:rPr>
        <w:t>kině</w:t>
      </w:r>
    </w:p>
    <w:p w14:paraId="6A1CF67A" w14:textId="4A10A7D2" w:rsidR="007C1E36" w:rsidRDefault="007C1E36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Kluziště</w:t>
      </w:r>
    </w:p>
    <w:p w14:paraId="7C02ED51" w14:textId="3BC5F9E0" w:rsidR="000C2F5A" w:rsidRPr="00DA073E" w:rsidRDefault="000C2F5A" w:rsidP="00DA07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K vodě</w:t>
      </w:r>
    </w:p>
    <w:p w14:paraId="4DCC4CFE" w14:textId="77777777" w:rsidR="00DA073E" w:rsidRPr="00DA073E" w:rsidRDefault="00DA073E">
      <w:pPr>
        <w:rPr>
          <w:b/>
          <w:bCs/>
          <w:sz w:val="28"/>
          <w:szCs w:val="28"/>
        </w:rPr>
      </w:pPr>
    </w:p>
    <w:sectPr w:rsidR="00DA073E" w:rsidRPr="00DA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C2F5A"/>
    <w:rsid w:val="007C1E36"/>
    <w:rsid w:val="00A1578B"/>
    <w:rsid w:val="00D93DA1"/>
    <w:rsid w:val="00DA073E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Rabova</cp:lastModifiedBy>
  <cp:revision>7</cp:revision>
  <dcterms:created xsi:type="dcterms:W3CDTF">2021-03-31T09:03:00Z</dcterms:created>
  <dcterms:modified xsi:type="dcterms:W3CDTF">2021-11-29T12:18:00Z</dcterms:modified>
</cp:coreProperties>
</file>